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A3" w:rsidRDefault="005912A3" w:rsidP="00591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5912A3" w:rsidRDefault="005912A3" w:rsidP="00591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36"/>
      <w:bookmarkEnd w:id="0"/>
      <w:r>
        <w:rPr>
          <w:b/>
          <w:bCs/>
          <w:szCs w:val="24"/>
        </w:rPr>
        <w:t>ПОКАЗАТЕЛИ</w:t>
      </w:r>
    </w:p>
    <w:p w:rsidR="005912A3" w:rsidRDefault="005912A3" w:rsidP="00591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ДЕЯТЕЛЬНОСТИ ДОШКОЛЬНОЙ ОБРАЗОВАТЕЛЬНОЙ ОРГАНИЗАЦИИ,</w:t>
      </w:r>
    </w:p>
    <w:p w:rsidR="005912A3" w:rsidRDefault="005912A3" w:rsidP="00591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ПОДЛЕЖАЩЕЙ САМООБСЛЕДОВАНИЮ</w:t>
      </w:r>
    </w:p>
    <w:p w:rsidR="005912A3" w:rsidRDefault="005912A3" w:rsidP="00591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На 01.08.2014 г.</w:t>
      </w:r>
    </w:p>
    <w:p w:rsidR="005912A3" w:rsidRDefault="005912A3" w:rsidP="00591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549"/>
      </w:tblGrid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 xml:space="preserve">N </w:t>
            </w:r>
            <w:proofErr w:type="spellStart"/>
            <w:proofErr w:type="gramStart"/>
            <w:r w:rsidRPr="00A94C54">
              <w:rPr>
                <w:szCs w:val="24"/>
              </w:rPr>
              <w:t>п</w:t>
            </w:r>
            <w:proofErr w:type="spellEnd"/>
            <w:proofErr w:type="gramEnd"/>
            <w:r w:rsidRPr="00A94C54">
              <w:rPr>
                <w:szCs w:val="24"/>
              </w:rPr>
              <w:t>/</w:t>
            </w:r>
            <w:proofErr w:type="spellStart"/>
            <w:r w:rsidRPr="00A94C54">
              <w:rPr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Единица измерения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Cs w:val="24"/>
              </w:rPr>
            </w:pPr>
            <w:bookmarkStart w:id="1" w:name="Par43"/>
            <w:bookmarkEnd w:id="1"/>
            <w:r w:rsidRPr="00A94C54">
              <w:rPr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347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 xml:space="preserve">В </w:t>
            </w:r>
            <w:proofErr w:type="gramStart"/>
            <w:r w:rsidRPr="00A94C54">
              <w:rPr>
                <w:szCs w:val="24"/>
              </w:rPr>
              <w:t>режиме полного дня</w:t>
            </w:r>
            <w:proofErr w:type="gramEnd"/>
            <w:r w:rsidRPr="00A94C54">
              <w:rPr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347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347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92%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 xml:space="preserve">В </w:t>
            </w:r>
            <w:proofErr w:type="gramStart"/>
            <w:r w:rsidRPr="00A94C54">
              <w:rPr>
                <w:szCs w:val="24"/>
              </w:rPr>
              <w:t>режиме полного дня</w:t>
            </w:r>
            <w:proofErr w:type="gramEnd"/>
            <w:r w:rsidRPr="00A94C54">
              <w:rPr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 /7</w:t>
            </w:r>
            <w:r w:rsidRPr="00A94C54">
              <w:rPr>
                <w:szCs w:val="24"/>
              </w:rPr>
              <w:t>%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A94C54">
              <w:rPr>
                <w:szCs w:val="24"/>
              </w:rPr>
              <w:t>/</w:t>
            </w:r>
            <w:r>
              <w:rPr>
                <w:szCs w:val="24"/>
              </w:rPr>
              <w:t xml:space="preserve"> 7  </w:t>
            </w:r>
            <w:r w:rsidRPr="00A94C54">
              <w:rPr>
                <w:szCs w:val="24"/>
              </w:rPr>
              <w:t>%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24 / 7    </w:t>
            </w:r>
            <w:r w:rsidRPr="00A94C54">
              <w:rPr>
                <w:szCs w:val="24"/>
              </w:rPr>
              <w:t>%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24/ 7   </w:t>
            </w:r>
            <w:r w:rsidRPr="00A94C54">
              <w:rPr>
                <w:szCs w:val="24"/>
              </w:rPr>
              <w:t>%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24/ 7 </w:t>
            </w:r>
            <w:r w:rsidRPr="00A94C54">
              <w:rPr>
                <w:szCs w:val="24"/>
              </w:rPr>
              <w:t>/%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8,2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A94C54">
              <w:rPr>
                <w:szCs w:val="24"/>
              </w:rPr>
              <w:t>/</w:t>
            </w:r>
            <w:r>
              <w:rPr>
                <w:szCs w:val="24"/>
              </w:rPr>
              <w:t xml:space="preserve"> 48</w:t>
            </w:r>
            <w:r w:rsidRPr="00A94C54">
              <w:rPr>
                <w:szCs w:val="24"/>
              </w:rPr>
              <w:t>%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A94C54">
              <w:rPr>
                <w:szCs w:val="24"/>
              </w:rPr>
              <w:t>/</w:t>
            </w:r>
            <w:r>
              <w:rPr>
                <w:szCs w:val="24"/>
              </w:rPr>
              <w:t xml:space="preserve"> 35</w:t>
            </w:r>
            <w:r w:rsidRPr="00A94C54">
              <w:rPr>
                <w:szCs w:val="24"/>
              </w:rPr>
              <w:t>%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12/ 41</w:t>
            </w:r>
            <w:r w:rsidRPr="00A94C54">
              <w:rPr>
                <w:szCs w:val="24"/>
              </w:rPr>
              <w:t>%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lastRenderedPageBreak/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A94C54">
              <w:rPr>
                <w:szCs w:val="24"/>
              </w:rPr>
              <w:t>/</w:t>
            </w:r>
            <w:r>
              <w:rPr>
                <w:szCs w:val="24"/>
              </w:rPr>
              <w:t>41</w:t>
            </w:r>
            <w:r w:rsidRPr="00A94C54">
              <w:rPr>
                <w:szCs w:val="24"/>
              </w:rPr>
              <w:t>%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25/ 86</w:t>
            </w:r>
            <w:r w:rsidRPr="00A94C54">
              <w:rPr>
                <w:szCs w:val="24"/>
              </w:rPr>
              <w:t>%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94C54">
              <w:rPr>
                <w:szCs w:val="24"/>
              </w:rPr>
              <w:t>/</w:t>
            </w:r>
            <w:r>
              <w:rPr>
                <w:szCs w:val="24"/>
              </w:rPr>
              <w:t>3</w:t>
            </w:r>
            <w:r w:rsidRPr="00A94C54">
              <w:rPr>
                <w:szCs w:val="24"/>
              </w:rPr>
              <w:t>%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A94C54">
              <w:rPr>
                <w:szCs w:val="24"/>
              </w:rPr>
              <w:t>/</w:t>
            </w:r>
            <w:r>
              <w:rPr>
                <w:szCs w:val="24"/>
              </w:rPr>
              <w:t>34</w:t>
            </w:r>
            <w:r w:rsidRPr="00A94C54">
              <w:rPr>
                <w:szCs w:val="24"/>
              </w:rPr>
              <w:t>%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A94C54">
              <w:rPr>
                <w:szCs w:val="24"/>
              </w:rPr>
              <w:t>/</w:t>
            </w:r>
            <w:r>
              <w:rPr>
                <w:szCs w:val="24"/>
              </w:rPr>
              <w:t>14</w:t>
            </w:r>
            <w:r w:rsidRPr="00A94C54">
              <w:rPr>
                <w:szCs w:val="24"/>
              </w:rPr>
              <w:t>%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8/28</w:t>
            </w:r>
            <w:r w:rsidRPr="00A94C54">
              <w:rPr>
                <w:szCs w:val="24"/>
              </w:rPr>
              <w:t>%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94C54">
              <w:rPr>
                <w:szCs w:val="24"/>
              </w:rPr>
              <w:t>/</w:t>
            </w:r>
            <w:r>
              <w:rPr>
                <w:szCs w:val="24"/>
              </w:rPr>
              <w:t>21</w:t>
            </w:r>
            <w:r w:rsidRPr="00A94C54">
              <w:rPr>
                <w:szCs w:val="24"/>
              </w:rPr>
              <w:t>%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A94C54">
              <w:rPr>
                <w:szCs w:val="24"/>
              </w:rPr>
              <w:t>/</w:t>
            </w:r>
            <w:r>
              <w:rPr>
                <w:szCs w:val="24"/>
              </w:rPr>
              <w:t>24</w:t>
            </w:r>
            <w:r w:rsidRPr="00A94C54">
              <w:rPr>
                <w:szCs w:val="24"/>
              </w:rPr>
              <w:t>%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A94C54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A94C54">
              <w:rPr>
                <w:szCs w:val="24"/>
              </w:rPr>
              <w:t>/</w:t>
            </w:r>
            <w:r>
              <w:rPr>
                <w:szCs w:val="24"/>
              </w:rPr>
              <w:t xml:space="preserve"> 72</w:t>
            </w:r>
            <w:r w:rsidRPr="00A94C54">
              <w:rPr>
                <w:szCs w:val="24"/>
              </w:rPr>
              <w:t>%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94C54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4/14</w:t>
            </w:r>
            <w:r w:rsidRPr="00A94C54">
              <w:rPr>
                <w:szCs w:val="24"/>
              </w:rPr>
              <w:t>%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29/347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Cs w:val="24"/>
              </w:rPr>
            </w:pPr>
            <w:bookmarkStart w:id="2" w:name="Par163"/>
            <w:bookmarkEnd w:id="2"/>
            <w:r w:rsidRPr="00A94C54">
              <w:rPr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lastRenderedPageBreak/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867,3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39,1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5912A3" w:rsidRPr="00A94C54" w:rsidTr="004319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94C54">
              <w:rPr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94C54">
              <w:rPr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2A3" w:rsidRPr="00A94C54" w:rsidRDefault="005912A3" w:rsidP="0043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</w:tbl>
    <w:p w:rsidR="005912A3" w:rsidRDefault="005912A3" w:rsidP="0059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5912A3" w:rsidRDefault="005912A3" w:rsidP="0059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5912A3" w:rsidRDefault="005912A3" w:rsidP="0059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И.о. зав. Корнеева Е.Г.</w:t>
      </w:r>
    </w:p>
    <w:p w:rsidR="00DD7562" w:rsidRDefault="00DD7562"/>
    <w:sectPr w:rsidR="00DD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12A3"/>
    <w:rsid w:val="005912A3"/>
    <w:rsid w:val="00DD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2015-07-13T01:38:00Z</cp:lastPrinted>
  <dcterms:created xsi:type="dcterms:W3CDTF">2015-07-13T01:36:00Z</dcterms:created>
  <dcterms:modified xsi:type="dcterms:W3CDTF">2015-07-13T01:39:00Z</dcterms:modified>
</cp:coreProperties>
</file>